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ЛЕНИНСКОГО МУНИЦИПАЛЬНОГО РАЙОНА</w:t>
      </w:r>
    </w:p>
    <w:p w:rsidR="005B05AE" w:rsidRDefault="008B0675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антинаркотической комиссии Ленинского муниципального </w:t>
      </w:r>
    </w:p>
    <w:p w:rsidR="005B05AE" w:rsidRDefault="00072FF5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B05AE">
        <w:rPr>
          <w:rFonts w:ascii="Times New Roman" w:hAnsi="Times New Roman" w:cs="Times New Roman"/>
          <w:b/>
          <w:sz w:val="28"/>
          <w:szCs w:val="28"/>
        </w:rPr>
        <w:t>айона</w:t>
      </w:r>
    </w:p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AE" w:rsidRDefault="005E1457" w:rsidP="005B0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05AE">
        <w:rPr>
          <w:rFonts w:ascii="Times New Roman" w:hAnsi="Times New Roman" w:cs="Times New Roman"/>
          <w:sz w:val="28"/>
          <w:szCs w:val="28"/>
        </w:rPr>
        <w:t xml:space="preserve">. Ленинск                                                  </w:t>
      </w:r>
      <w:r w:rsidR="00072F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0675">
        <w:rPr>
          <w:rFonts w:ascii="Times New Roman" w:hAnsi="Times New Roman" w:cs="Times New Roman"/>
          <w:sz w:val="28"/>
          <w:szCs w:val="28"/>
        </w:rPr>
        <w:t xml:space="preserve">             23 сентября</w:t>
      </w:r>
      <w:r w:rsidR="005A0ADD">
        <w:rPr>
          <w:rFonts w:ascii="Times New Roman" w:hAnsi="Times New Roman" w:cs="Times New Roman"/>
          <w:sz w:val="28"/>
          <w:szCs w:val="28"/>
        </w:rPr>
        <w:t xml:space="preserve"> </w:t>
      </w:r>
      <w:r w:rsidR="00072FF5">
        <w:rPr>
          <w:rFonts w:ascii="Times New Roman" w:hAnsi="Times New Roman" w:cs="Times New Roman"/>
          <w:sz w:val="28"/>
          <w:szCs w:val="28"/>
        </w:rPr>
        <w:t>201</w:t>
      </w:r>
      <w:r w:rsidR="00ED5331">
        <w:rPr>
          <w:rFonts w:ascii="Times New Roman" w:hAnsi="Times New Roman" w:cs="Times New Roman"/>
          <w:sz w:val="28"/>
          <w:szCs w:val="28"/>
        </w:rPr>
        <w:t xml:space="preserve">6 </w:t>
      </w:r>
      <w:r w:rsidR="005B05AE">
        <w:rPr>
          <w:rFonts w:ascii="Times New Roman" w:hAnsi="Times New Roman" w:cs="Times New Roman"/>
          <w:sz w:val="28"/>
          <w:szCs w:val="28"/>
        </w:rPr>
        <w:t>года</w:t>
      </w:r>
    </w:p>
    <w:p w:rsidR="005B05AE" w:rsidRDefault="005B05AE" w:rsidP="005B05A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05AE" w:rsidRPr="00DF64EC" w:rsidTr="005B05AE">
        <w:tc>
          <w:tcPr>
            <w:tcW w:w="4785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E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ПРЕДСЕДАТЕЛЬСТВУЮЩИЙ:</w:t>
            </w:r>
          </w:p>
        </w:tc>
        <w:tc>
          <w:tcPr>
            <w:tcW w:w="4786" w:type="dxa"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Варваровский Николай Николаевич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- Глава </w:t>
            </w:r>
            <w:r w:rsidR="0022303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Ленинского муниципального района; председатель антинаркотической комиссии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</w:tcPr>
          <w:p w:rsidR="005B05AE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Цабыбин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4786" w:type="dxa"/>
          </w:tcPr>
          <w:p w:rsidR="005B05AE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Ленинского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4786" w:type="dxa"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250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Алешина Зульфия Энв</w:t>
            </w:r>
            <w:r w:rsidR="00250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ровна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42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Секретарь антинаркотической комиссии Ленинского муниципального района</w:t>
            </w:r>
          </w:p>
        </w:tc>
      </w:tr>
      <w:tr w:rsidR="00B87095" w:rsidRPr="003C02FC" w:rsidTr="005B05AE">
        <w:tc>
          <w:tcPr>
            <w:tcW w:w="4785" w:type="dxa"/>
            <w:hideMark/>
          </w:tcPr>
          <w:p w:rsidR="00B87095" w:rsidRPr="003C02FC" w:rsidRDefault="00B87095" w:rsidP="00250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B87095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2E0273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Чуланова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 начальник Отдела Образования Администрации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A0ADD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Ульев Николай Викторович</w:t>
            </w:r>
          </w:p>
        </w:tc>
        <w:tc>
          <w:tcPr>
            <w:tcW w:w="4786" w:type="dxa"/>
            <w:hideMark/>
          </w:tcPr>
          <w:p w:rsidR="005B05AE" w:rsidRPr="003C02FC" w:rsidRDefault="005A0ADD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E0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05AE" w:rsidRPr="003C02FC">
              <w:rPr>
                <w:rFonts w:ascii="Times New Roman" w:hAnsi="Times New Roman" w:cs="Times New Roman"/>
                <w:sz w:val="26"/>
                <w:szCs w:val="26"/>
              </w:rPr>
              <w:t>директор МБУ «Ленинский центр по работе с подростками и молодежью «Выбор»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Вахромеев Михаил Степанович</w:t>
            </w:r>
          </w:p>
        </w:tc>
        <w:tc>
          <w:tcPr>
            <w:tcW w:w="4786" w:type="dxa"/>
            <w:hideMark/>
          </w:tcPr>
          <w:p w:rsidR="005B05AE" w:rsidRPr="003C02FC" w:rsidRDefault="005A0ADD" w:rsidP="00250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B05AE" w:rsidRPr="003C02FC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полиции </w:t>
            </w:r>
            <w:r w:rsidR="005B05AE"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0627">
              <w:rPr>
                <w:rFonts w:ascii="Times New Roman" w:hAnsi="Times New Roman" w:cs="Times New Roman"/>
                <w:sz w:val="26"/>
                <w:szCs w:val="26"/>
              </w:rPr>
              <w:t>ОМВД России по  Ленинскому</w:t>
            </w:r>
            <w:r w:rsidR="005B05AE"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25062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B87095" w:rsidRPr="003C02FC" w:rsidTr="005B05AE">
        <w:tc>
          <w:tcPr>
            <w:tcW w:w="4785" w:type="dxa"/>
            <w:hideMark/>
          </w:tcPr>
          <w:p w:rsidR="00B87095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B87095" w:rsidRDefault="00B87095" w:rsidP="00250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Сивкова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 главный редактор МБУ «Редакция районной газеты «Знамя»</w:t>
            </w:r>
          </w:p>
        </w:tc>
      </w:tr>
      <w:tr w:rsidR="00B87095" w:rsidRPr="003C02FC" w:rsidTr="005B05AE">
        <w:tc>
          <w:tcPr>
            <w:tcW w:w="4785" w:type="dxa"/>
            <w:hideMark/>
          </w:tcPr>
          <w:p w:rsidR="00B87095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B87095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095" w:rsidRPr="003C02FC" w:rsidTr="005B05AE">
        <w:tc>
          <w:tcPr>
            <w:tcW w:w="4785" w:type="dxa"/>
            <w:hideMark/>
          </w:tcPr>
          <w:p w:rsidR="00B87095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B87095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095" w:rsidRPr="003C02FC" w:rsidTr="005B05AE">
        <w:tc>
          <w:tcPr>
            <w:tcW w:w="4785" w:type="dxa"/>
            <w:hideMark/>
          </w:tcPr>
          <w:p w:rsidR="00B87095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B87095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095" w:rsidRPr="003C02FC" w:rsidTr="005B05AE">
        <w:tc>
          <w:tcPr>
            <w:tcW w:w="4785" w:type="dxa"/>
            <w:hideMark/>
          </w:tcPr>
          <w:p w:rsidR="00B87095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B87095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7E3912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4786" w:type="dxa"/>
            <w:hideMark/>
          </w:tcPr>
          <w:p w:rsidR="005B05AE" w:rsidRPr="003C02FC" w:rsidRDefault="005B05AE" w:rsidP="007E3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42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3912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ГБУЗ «Ленинская центральная районная больница»</w:t>
            </w:r>
          </w:p>
        </w:tc>
      </w:tr>
      <w:tr w:rsidR="0039604E" w:rsidRPr="003C02FC" w:rsidTr="005B05AE">
        <w:tc>
          <w:tcPr>
            <w:tcW w:w="4785" w:type="dxa"/>
          </w:tcPr>
          <w:p w:rsidR="0039604E" w:rsidRDefault="0039604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Коновалова Ирина Витальевна</w:t>
            </w:r>
          </w:p>
        </w:tc>
        <w:tc>
          <w:tcPr>
            <w:tcW w:w="4786" w:type="dxa"/>
          </w:tcPr>
          <w:p w:rsidR="0039604E" w:rsidRPr="003C02FC" w:rsidRDefault="0039604E" w:rsidP="00396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секретарь КДН и ЗП Ленинского муниципального района</w:t>
            </w:r>
          </w:p>
        </w:tc>
      </w:tr>
    </w:tbl>
    <w:p w:rsidR="005A0ADD" w:rsidRDefault="005A0ADD" w:rsidP="00442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095" w:rsidRPr="007D5A73" w:rsidRDefault="00B87095" w:rsidP="00442A5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5A73"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p w:rsidR="008B0675" w:rsidRDefault="008B0675" w:rsidP="00442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Р.Х. - директор ГКУ ЦЗН Ленинского района </w:t>
      </w:r>
    </w:p>
    <w:p w:rsidR="00ED5331" w:rsidRPr="00442A59" w:rsidRDefault="00ED5331" w:rsidP="00442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0675" w:rsidRPr="008B0675" w:rsidRDefault="008B0675" w:rsidP="00044674">
      <w:pPr>
        <w:pStyle w:val="a4"/>
        <w:numPr>
          <w:ilvl w:val="0"/>
          <w:numId w:val="20"/>
        </w:numPr>
        <w:spacing w:after="0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отдыха и оздоровления детей и подростков в период летних каникул, трудоустройство несовершеннолетних Ленинского муниципального района</w:t>
      </w:r>
    </w:p>
    <w:p w:rsidR="002E0273" w:rsidRPr="00ED5331" w:rsidRDefault="002E0273" w:rsidP="00044674">
      <w:pPr>
        <w:pStyle w:val="a4"/>
        <w:spacing w:after="0"/>
        <w:ind w:left="1440" w:hanging="447"/>
        <w:jc w:val="both"/>
        <w:rPr>
          <w:rFonts w:ascii="Times New Roman" w:hAnsi="Times New Roman" w:cs="Times New Roman"/>
          <w:sz w:val="24"/>
          <w:szCs w:val="24"/>
        </w:rPr>
      </w:pPr>
      <w:r w:rsidRPr="00ED5331">
        <w:rPr>
          <w:rFonts w:ascii="Times New Roman" w:hAnsi="Times New Roman" w:cs="Times New Roman"/>
          <w:b/>
          <w:sz w:val="24"/>
          <w:szCs w:val="24"/>
        </w:rPr>
        <w:t>Докладчики:</w:t>
      </w:r>
      <w:r w:rsidR="005A0ADD" w:rsidRPr="00ED5331">
        <w:rPr>
          <w:rFonts w:ascii="Times New Roman" w:hAnsi="Times New Roman" w:cs="Times New Roman"/>
          <w:sz w:val="24"/>
          <w:szCs w:val="24"/>
        </w:rPr>
        <w:t xml:space="preserve"> </w:t>
      </w:r>
      <w:r w:rsidR="00044674">
        <w:rPr>
          <w:rFonts w:ascii="Times New Roman" w:hAnsi="Times New Roman" w:cs="Times New Roman"/>
          <w:sz w:val="24"/>
          <w:szCs w:val="24"/>
        </w:rPr>
        <w:t>Отдел по социальной политике администрации Ленинского муниципального района, Директор ГКУ ЦЗН Ленинского района</w:t>
      </w:r>
    </w:p>
    <w:p w:rsidR="00D90959" w:rsidRDefault="002E0273" w:rsidP="00A358AC">
      <w:pPr>
        <w:pStyle w:val="a4"/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331">
        <w:rPr>
          <w:rFonts w:ascii="Times New Roman" w:hAnsi="Times New Roman" w:cs="Times New Roman"/>
          <w:b/>
          <w:sz w:val="24"/>
          <w:szCs w:val="24"/>
        </w:rPr>
        <w:t>Решили:</w:t>
      </w:r>
      <w:r w:rsidR="00ED5331" w:rsidRPr="00ED5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331" w:rsidRPr="00ED5331" w:rsidRDefault="00A358AC" w:rsidP="00A358AC">
      <w:pPr>
        <w:pStyle w:val="a4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331" w:rsidRPr="00ED5331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ED5331" w:rsidRPr="00ED5331" w:rsidRDefault="00ED5331" w:rsidP="00321E3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8AC" w:rsidRPr="001D69A2" w:rsidRDefault="00A358AC" w:rsidP="00A358AC">
      <w:pPr>
        <w:pStyle w:val="a4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lastRenderedPageBreak/>
        <w:t>Отделу Образования предусмотреть организацию работы оздоровительных лагерей в летний период в две смены</w:t>
      </w:r>
    </w:p>
    <w:p w:rsidR="00A358AC" w:rsidRPr="001D69A2" w:rsidRDefault="00A358AC" w:rsidP="00A358AC">
      <w:pPr>
        <w:pStyle w:val="a4"/>
        <w:numPr>
          <w:ilvl w:val="1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1D69A2">
        <w:rPr>
          <w:rFonts w:ascii="Times New Roman" w:hAnsi="Times New Roman" w:cs="Times New Roman"/>
          <w:sz w:val="26"/>
          <w:szCs w:val="26"/>
        </w:rPr>
        <w:t>тделу по социальной политике рекомендовать увеличить охват детей из малообеспеченных и многодетных семей оздоровительным отдыхом.</w:t>
      </w:r>
    </w:p>
    <w:p w:rsidR="00A358AC" w:rsidRPr="001D69A2" w:rsidRDefault="00A358AC" w:rsidP="00A358AC">
      <w:pPr>
        <w:pStyle w:val="a4"/>
        <w:numPr>
          <w:ilvl w:val="1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>Главам поселений активизировать работу по оздоровлению детей и подростков, информировать население, оказывать помощь многодетным и неполным малоимущим семьям в сборе документов и прохождении медицинской комиссии для получения путевки в детские оздоровительные лагеря.</w:t>
      </w:r>
    </w:p>
    <w:p w:rsidR="00ED5331" w:rsidRPr="00ED5331" w:rsidRDefault="00A358AC" w:rsidP="00D90959">
      <w:pPr>
        <w:pStyle w:val="a4"/>
        <w:spacing w:after="0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</w:t>
      </w:r>
      <w:r w:rsidR="00ED5331" w:rsidRPr="00ED5331">
        <w:rPr>
          <w:rFonts w:ascii="Times New Roman" w:hAnsi="Times New Roman" w:cs="Times New Roman"/>
          <w:b/>
          <w:sz w:val="24"/>
          <w:szCs w:val="24"/>
        </w:rPr>
        <w:t>ок исполнения: в течение года</w:t>
      </w:r>
      <w:r w:rsidR="00ED5331" w:rsidRPr="00ED5331">
        <w:rPr>
          <w:rFonts w:ascii="Times New Roman" w:hAnsi="Times New Roman" w:cs="Times New Roman"/>
          <w:sz w:val="24"/>
          <w:szCs w:val="24"/>
        </w:rPr>
        <w:t>.</w:t>
      </w:r>
    </w:p>
    <w:p w:rsidR="002E0273" w:rsidRPr="00ED5331" w:rsidRDefault="002E0273" w:rsidP="00D90959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936" w:rsidRPr="00ED5331" w:rsidRDefault="00A56936" w:rsidP="00D90959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674" w:rsidRDefault="00044674" w:rsidP="00A358AC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заболеваемости наркологическими расстройствами за 9 месяцев, в сравнении с 2015 годом.</w:t>
      </w:r>
    </w:p>
    <w:p w:rsidR="00044674" w:rsidRDefault="00E43454" w:rsidP="00A358AC">
      <w:pPr>
        <w:pStyle w:val="a4"/>
        <w:spacing w:after="0"/>
        <w:ind w:left="993" w:firstLine="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6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0959" w:rsidRPr="00044674">
        <w:rPr>
          <w:rFonts w:ascii="Times New Roman" w:hAnsi="Times New Roman" w:cs="Times New Roman"/>
          <w:b/>
          <w:sz w:val="24"/>
          <w:szCs w:val="24"/>
        </w:rPr>
        <w:t xml:space="preserve">Докладчик:  </w:t>
      </w:r>
      <w:r w:rsidR="00044674">
        <w:rPr>
          <w:rFonts w:ascii="Times New Roman" w:hAnsi="Times New Roman" w:cs="Times New Roman"/>
          <w:b/>
          <w:sz w:val="24"/>
          <w:szCs w:val="24"/>
        </w:rPr>
        <w:t>ГБУЗ «Ленинская ЦРБ»</w:t>
      </w:r>
    </w:p>
    <w:p w:rsidR="004E0959" w:rsidRPr="00044674" w:rsidRDefault="004E0959" w:rsidP="00044674">
      <w:pPr>
        <w:pStyle w:val="a4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67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F101F" w:rsidRPr="000F101F" w:rsidRDefault="000F101F" w:rsidP="000F101F">
      <w:pPr>
        <w:pStyle w:val="a4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01F">
        <w:rPr>
          <w:rFonts w:ascii="Times New Roman" w:hAnsi="Times New Roman" w:cs="Times New Roman"/>
          <w:sz w:val="24"/>
          <w:szCs w:val="24"/>
        </w:rPr>
        <w:t xml:space="preserve">Продолжить проведение медицинского освидетельствования на наличие </w:t>
      </w:r>
      <w:proofErr w:type="spellStart"/>
      <w:r w:rsidRPr="000F101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F101F">
        <w:rPr>
          <w:rFonts w:ascii="Times New Roman" w:hAnsi="Times New Roman" w:cs="Times New Roman"/>
          <w:sz w:val="24"/>
          <w:szCs w:val="24"/>
        </w:rPr>
        <w:t xml:space="preserve"> веществ в организме среди населения Ленинского района.</w:t>
      </w:r>
    </w:p>
    <w:p w:rsidR="000F101F" w:rsidRPr="000F101F" w:rsidRDefault="000F101F" w:rsidP="000F101F">
      <w:pPr>
        <w:pStyle w:val="a4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01F">
        <w:rPr>
          <w:rFonts w:ascii="Times New Roman" w:hAnsi="Times New Roman" w:cs="Times New Roman"/>
          <w:sz w:val="24"/>
          <w:szCs w:val="24"/>
        </w:rPr>
        <w:t>Продолжить работу, направленную на выявление лиц, допускающих потребление наркотических веществ без назначения врача.</w:t>
      </w:r>
    </w:p>
    <w:p w:rsidR="00044674" w:rsidRPr="000F101F" w:rsidRDefault="000F101F" w:rsidP="000F101F">
      <w:pPr>
        <w:pStyle w:val="a4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01F">
        <w:rPr>
          <w:rFonts w:ascii="Times New Roman" w:hAnsi="Times New Roman" w:cs="Times New Roman"/>
          <w:sz w:val="24"/>
          <w:szCs w:val="24"/>
        </w:rPr>
        <w:t>Продолжить тестирование подростков, закупить необходимое для этого оборудование</w:t>
      </w:r>
    </w:p>
    <w:p w:rsidR="00133EA4" w:rsidRDefault="00133EA4" w:rsidP="000A14F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95">
        <w:rPr>
          <w:rFonts w:ascii="Times New Roman" w:hAnsi="Times New Roman" w:cs="Times New Roman"/>
          <w:b/>
          <w:sz w:val="24"/>
          <w:szCs w:val="24"/>
        </w:rPr>
        <w:t>Срок исполнения в течение года</w:t>
      </w:r>
    </w:p>
    <w:p w:rsidR="00A358AC" w:rsidRDefault="00A358AC" w:rsidP="004E0959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8AC" w:rsidRPr="00B87095" w:rsidRDefault="00A358AC" w:rsidP="004E0959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EA4" w:rsidRPr="00044674" w:rsidRDefault="00044674" w:rsidP="00A358AC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подростков и молодежи Ленинского муниципального района стремления к здоровому образу жизни и неприятия возможности употребления  наркотиков.</w:t>
      </w:r>
    </w:p>
    <w:p w:rsidR="00B95FE5" w:rsidRDefault="00ED5331" w:rsidP="000F101F">
      <w:pPr>
        <w:pStyle w:val="a4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0959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ED5331">
        <w:rPr>
          <w:rFonts w:ascii="Times New Roman" w:hAnsi="Times New Roman" w:cs="Times New Roman"/>
          <w:sz w:val="24"/>
          <w:szCs w:val="24"/>
        </w:rPr>
        <w:t xml:space="preserve"> </w:t>
      </w:r>
      <w:r w:rsidR="00044674">
        <w:rPr>
          <w:rFonts w:ascii="Times New Roman" w:hAnsi="Times New Roman" w:cs="Times New Roman"/>
          <w:sz w:val="24"/>
          <w:szCs w:val="24"/>
        </w:rPr>
        <w:t>отдел по социальной политике администрации Ленинского муниципального района</w:t>
      </w:r>
    </w:p>
    <w:p w:rsidR="00133EA4" w:rsidRPr="00ED5331" w:rsidRDefault="00133EA4" w:rsidP="00133EA4">
      <w:pPr>
        <w:pStyle w:val="a4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D5331" w:rsidRDefault="004814FD" w:rsidP="004814FD">
      <w:pPr>
        <w:pStyle w:val="a4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4814FD" w:rsidRDefault="004814FD" w:rsidP="004814FD">
      <w:pPr>
        <w:pStyle w:val="a4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отделу по социальной политике администрации Ленинского муниципального района увеличит охват детей занятиями спортом, </w:t>
      </w:r>
    </w:p>
    <w:p w:rsidR="004814FD" w:rsidRPr="00ED5331" w:rsidRDefault="004814FD" w:rsidP="004814FD">
      <w:pPr>
        <w:pStyle w:val="a4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отделу образования увеличить количество спортивных секций в спортивной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юношеской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школе, на базе общеобразовательных школ, привлекать учителей физкультуры. </w:t>
      </w:r>
    </w:p>
    <w:p w:rsidR="00ED5331" w:rsidRPr="00ED5331" w:rsidRDefault="00E43454" w:rsidP="00D909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исполнения:   </w:t>
      </w:r>
      <w:r w:rsidR="004814FD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="00ED5331" w:rsidRPr="00ED5331">
        <w:rPr>
          <w:rFonts w:ascii="Times New Roman" w:hAnsi="Times New Roman" w:cs="Times New Roman"/>
          <w:b/>
          <w:sz w:val="24"/>
          <w:szCs w:val="24"/>
        </w:rPr>
        <w:t>.</w:t>
      </w:r>
    </w:p>
    <w:p w:rsidR="00ED5331" w:rsidRDefault="00ED5331" w:rsidP="00D90959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D90959" w:rsidRDefault="00D90959" w:rsidP="00D90959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D90959" w:rsidRPr="00ED5331" w:rsidRDefault="00D90959" w:rsidP="00D90959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A56936" w:rsidRPr="00ED5331" w:rsidRDefault="00A56936" w:rsidP="00ED533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A59" w:rsidRPr="00ED5331" w:rsidRDefault="00442A59" w:rsidP="00D9095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D5331">
        <w:rPr>
          <w:rFonts w:ascii="Times New Roman" w:hAnsi="Times New Roman" w:cs="Times New Roman"/>
          <w:sz w:val="24"/>
          <w:szCs w:val="24"/>
        </w:rPr>
        <w:t xml:space="preserve">Председатель антинаркотической </w:t>
      </w:r>
    </w:p>
    <w:p w:rsidR="00442A59" w:rsidRPr="00ED5331" w:rsidRDefault="004814FD" w:rsidP="00D9095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42A59" w:rsidRPr="00ED5331">
        <w:rPr>
          <w:rFonts w:ascii="Times New Roman" w:hAnsi="Times New Roman" w:cs="Times New Roman"/>
          <w:sz w:val="24"/>
          <w:szCs w:val="24"/>
        </w:rPr>
        <w:t xml:space="preserve">омиссии Ленинского </w:t>
      </w:r>
    </w:p>
    <w:p w:rsidR="00442A59" w:rsidRPr="00442A59" w:rsidRDefault="00442A59" w:rsidP="00D90959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 w:rsidRPr="00ED5331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</w:t>
      </w:r>
      <w:r w:rsidR="00D9095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5331">
        <w:rPr>
          <w:rFonts w:ascii="Times New Roman" w:hAnsi="Times New Roman" w:cs="Times New Roman"/>
          <w:sz w:val="24"/>
          <w:szCs w:val="24"/>
        </w:rPr>
        <w:t xml:space="preserve">      </w:t>
      </w:r>
      <w:r w:rsidR="004F2B42" w:rsidRPr="00ED5331">
        <w:rPr>
          <w:rFonts w:ascii="Times New Roman" w:hAnsi="Times New Roman" w:cs="Times New Roman"/>
          <w:sz w:val="24"/>
          <w:szCs w:val="24"/>
        </w:rPr>
        <w:t xml:space="preserve">  </w:t>
      </w:r>
      <w:r w:rsidRPr="00ED5331">
        <w:rPr>
          <w:rFonts w:ascii="Times New Roman" w:hAnsi="Times New Roman" w:cs="Times New Roman"/>
          <w:sz w:val="24"/>
          <w:szCs w:val="24"/>
        </w:rPr>
        <w:t xml:space="preserve">      </w:t>
      </w:r>
      <w:r w:rsidR="004F2B42" w:rsidRPr="00ED5331">
        <w:rPr>
          <w:rFonts w:ascii="Times New Roman" w:hAnsi="Times New Roman" w:cs="Times New Roman"/>
          <w:sz w:val="24"/>
          <w:szCs w:val="24"/>
        </w:rPr>
        <w:t xml:space="preserve">   </w:t>
      </w:r>
      <w:r w:rsidRPr="00ED5331">
        <w:rPr>
          <w:rFonts w:ascii="Times New Roman" w:hAnsi="Times New Roman" w:cs="Times New Roman"/>
          <w:sz w:val="24"/>
          <w:szCs w:val="24"/>
        </w:rPr>
        <w:t xml:space="preserve">    Н.Н. Варваров</w:t>
      </w:r>
      <w:r>
        <w:rPr>
          <w:rFonts w:ascii="Times New Roman" w:hAnsi="Times New Roman" w:cs="Times New Roman"/>
          <w:sz w:val="26"/>
          <w:szCs w:val="26"/>
        </w:rPr>
        <w:t>ский</w:t>
      </w:r>
      <w:r w:rsidRPr="00442A59">
        <w:rPr>
          <w:rFonts w:ascii="Times New Roman" w:hAnsi="Times New Roman" w:cs="Times New Roman"/>
          <w:sz w:val="26"/>
          <w:szCs w:val="26"/>
        </w:rPr>
        <w:t xml:space="preserve">             </w:t>
      </w:r>
    </w:p>
    <w:sectPr w:rsidR="00442A59" w:rsidRPr="00442A59" w:rsidSect="0043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A74"/>
    <w:multiLevelType w:val="multilevel"/>
    <w:tmpl w:val="B79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606CAB"/>
    <w:multiLevelType w:val="multilevel"/>
    <w:tmpl w:val="51E8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F9B587F"/>
    <w:multiLevelType w:val="hybridMultilevel"/>
    <w:tmpl w:val="C792D45C"/>
    <w:lvl w:ilvl="0" w:tplc="63703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B2887"/>
    <w:multiLevelType w:val="hybridMultilevel"/>
    <w:tmpl w:val="0F8C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46055"/>
    <w:multiLevelType w:val="hybridMultilevel"/>
    <w:tmpl w:val="98CC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D4EF1"/>
    <w:multiLevelType w:val="multilevel"/>
    <w:tmpl w:val="BCD85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E2D3BEF"/>
    <w:multiLevelType w:val="multilevel"/>
    <w:tmpl w:val="6FEAF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1123D17"/>
    <w:multiLevelType w:val="multilevel"/>
    <w:tmpl w:val="9A2C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8">
    <w:nsid w:val="42405D51"/>
    <w:multiLevelType w:val="multilevel"/>
    <w:tmpl w:val="6388CB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4B3F7B70"/>
    <w:multiLevelType w:val="hybridMultilevel"/>
    <w:tmpl w:val="8B16635C"/>
    <w:lvl w:ilvl="0" w:tplc="179062D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159CD"/>
    <w:multiLevelType w:val="multilevel"/>
    <w:tmpl w:val="66C40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5EF0773"/>
    <w:multiLevelType w:val="multilevel"/>
    <w:tmpl w:val="D5F0E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5A6B0FAA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F1531"/>
    <w:multiLevelType w:val="multilevel"/>
    <w:tmpl w:val="64C0B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EB5740C"/>
    <w:multiLevelType w:val="multilevel"/>
    <w:tmpl w:val="C32C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F3B00E4"/>
    <w:multiLevelType w:val="hybridMultilevel"/>
    <w:tmpl w:val="B39A8FDA"/>
    <w:lvl w:ilvl="0" w:tplc="0C847C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EF624C"/>
    <w:multiLevelType w:val="multilevel"/>
    <w:tmpl w:val="B7EEA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4"/>
      </w:rPr>
    </w:lvl>
  </w:abstractNum>
  <w:abstractNum w:abstractNumId="17">
    <w:nsid w:val="79882FAD"/>
    <w:multiLevelType w:val="multilevel"/>
    <w:tmpl w:val="BF92F3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7CAD482F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2B1354"/>
    <w:multiLevelType w:val="hybridMultilevel"/>
    <w:tmpl w:val="66AAFCC2"/>
    <w:lvl w:ilvl="0" w:tplc="6EA65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EEF5C96"/>
    <w:multiLevelType w:val="hybridMultilevel"/>
    <w:tmpl w:val="117078A2"/>
    <w:lvl w:ilvl="0" w:tplc="1AFCB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4"/>
  </w:num>
  <w:num w:numId="7">
    <w:abstractNumId w:val="19"/>
  </w:num>
  <w:num w:numId="8">
    <w:abstractNumId w:val="5"/>
  </w:num>
  <w:num w:numId="9">
    <w:abstractNumId w:val="16"/>
  </w:num>
  <w:num w:numId="10">
    <w:abstractNumId w:val="9"/>
  </w:num>
  <w:num w:numId="11">
    <w:abstractNumId w:val="7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17"/>
  </w:num>
  <w:num w:numId="17">
    <w:abstractNumId w:val="11"/>
  </w:num>
  <w:num w:numId="18">
    <w:abstractNumId w:val="0"/>
  </w:num>
  <w:num w:numId="19">
    <w:abstractNumId w:val="2"/>
  </w:num>
  <w:num w:numId="20">
    <w:abstractNumId w:val="15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5AE"/>
    <w:rsid w:val="00010F19"/>
    <w:rsid w:val="0003531D"/>
    <w:rsid w:val="00044674"/>
    <w:rsid w:val="00072FF5"/>
    <w:rsid w:val="00084F39"/>
    <w:rsid w:val="000A14FC"/>
    <w:rsid w:val="000B0A4E"/>
    <w:rsid w:val="000D7BAC"/>
    <w:rsid w:val="000F101F"/>
    <w:rsid w:val="00133EA4"/>
    <w:rsid w:val="00147910"/>
    <w:rsid w:val="001562E1"/>
    <w:rsid w:val="001C74A6"/>
    <w:rsid w:val="002135F1"/>
    <w:rsid w:val="00223037"/>
    <w:rsid w:val="00250627"/>
    <w:rsid w:val="002728B9"/>
    <w:rsid w:val="00274D59"/>
    <w:rsid w:val="002B0451"/>
    <w:rsid w:val="002D4666"/>
    <w:rsid w:val="002E0273"/>
    <w:rsid w:val="002E35B2"/>
    <w:rsid w:val="00317876"/>
    <w:rsid w:val="00321E35"/>
    <w:rsid w:val="0039604E"/>
    <w:rsid w:val="003B7381"/>
    <w:rsid w:val="003C02FC"/>
    <w:rsid w:val="003D2FB3"/>
    <w:rsid w:val="003E2BAC"/>
    <w:rsid w:val="0040591B"/>
    <w:rsid w:val="00407321"/>
    <w:rsid w:val="00417513"/>
    <w:rsid w:val="00426BF8"/>
    <w:rsid w:val="00432B60"/>
    <w:rsid w:val="00442A59"/>
    <w:rsid w:val="004449A4"/>
    <w:rsid w:val="00445EF6"/>
    <w:rsid w:val="004814FD"/>
    <w:rsid w:val="00484FFB"/>
    <w:rsid w:val="004E0959"/>
    <w:rsid w:val="004E43DC"/>
    <w:rsid w:val="004F2B42"/>
    <w:rsid w:val="004F5650"/>
    <w:rsid w:val="0050423D"/>
    <w:rsid w:val="00526960"/>
    <w:rsid w:val="0053431F"/>
    <w:rsid w:val="005453AB"/>
    <w:rsid w:val="00550B76"/>
    <w:rsid w:val="005A0ADD"/>
    <w:rsid w:val="005B05AE"/>
    <w:rsid w:val="005E1457"/>
    <w:rsid w:val="005F23C7"/>
    <w:rsid w:val="005F3D99"/>
    <w:rsid w:val="006005A6"/>
    <w:rsid w:val="0065009F"/>
    <w:rsid w:val="00691E3D"/>
    <w:rsid w:val="00753FBF"/>
    <w:rsid w:val="00756DD2"/>
    <w:rsid w:val="007A02F5"/>
    <w:rsid w:val="007D5A73"/>
    <w:rsid w:val="007E3912"/>
    <w:rsid w:val="007F6266"/>
    <w:rsid w:val="008113EB"/>
    <w:rsid w:val="00840B7D"/>
    <w:rsid w:val="00887A73"/>
    <w:rsid w:val="0089052B"/>
    <w:rsid w:val="008B0675"/>
    <w:rsid w:val="0092463B"/>
    <w:rsid w:val="009A0936"/>
    <w:rsid w:val="009A3530"/>
    <w:rsid w:val="009E16B5"/>
    <w:rsid w:val="009E2119"/>
    <w:rsid w:val="009F0400"/>
    <w:rsid w:val="00A34CD8"/>
    <w:rsid w:val="00A358AC"/>
    <w:rsid w:val="00A429A3"/>
    <w:rsid w:val="00A563EF"/>
    <w:rsid w:val="00A56936"/>
    <w:rsid w:val="00A6019B"/>
    <w:rsid w:val="00A8483D"/>
    <w:rsid w:val="00AF1577"/>
    <w:rsid w:val="00B23453"/>
    <w:rsid w:val="00B34592"/>
    <w:rsid w:val="00B76FC1"/>
    <w:rsid w:val="00B87095"/>
    <w:rsid w:val="00B95FE5"/>
    <w:rsid w:val="00C123F2"/>
    <w:rsid w:val="00C5230A"/>
    <w:rsid w:val="00CB5C1D"/>
    <w:rsid w:val="00CB6D96"/>
    <w:rsid w:val="00CD22AB"/>
    <w:rsid w:val="00CD48B4"/>
    <w:rsid w:val="00D4440B"/>
    <w:rsid w:val="00D52268"/>
    <w:rsid w:val="00D90959"/>
    <w:rsid w:val="00D91CA3"/>
    <w:rsid w:val="00DB2536"/>
    <w:rsid w:val="00DE6D42"/>
    <w:rsid w:val="00DF05E8"/>
    <w:rsid w:val="00DF17CB"/>
    <w:rsid w:val="00DF64EC"/>
    <w:rsid w:val="00DF768A"/>
    <w:rsid w:val="00E43454"/>
    <w:rsid w:val="00E71D24"/>
    <w:rsid w:val="00E72327"/>
    <w:rsid w:val="00EB606D"/>
    <w:rsid w:val="00ED5331"/>
    <w:rsid w:val="00ED6CA9"/>
    <w:rsid w:val="00F14D17"/>
    <w:rsid w:val="00F84AA2"/>
    <w:rsid w:val="00FC0C0B"/>
    <w:rsid w:val="00FE3AD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F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912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3912"/>
    <w:rPr>
      <w:rFonts w:ascii="Tahoma" w:eastAsiaTheme="minorHAns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nhideWhenUsed/>
    <w:rsid w:val="002E027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rsid w:val="002E0273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1112-03E3-4BEC-A659-BC5E90BE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38</cp:revision>
  <cp:lastPrinted>2016-10-13T06:55:00Z</cp:lastPrinted>
  <dcterms:created xsi:type="dcterms:W3CDTF">2014-11-05T13:36:00Z</dcterms:created>
  <dcterms:modified xsi:type="dcterms:W3CDTF">2016-10-13T07:00:00Z</dcterms:modified>
</cp:coreProperties>
</file>